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2687A4">
      <w:pPr>
        <w:ind w:firstLine="1285" w:firstLineChars="400"/>
        <w:rPr>
          <w:rFonts w:hint="eastAsia" w:cs="宋体" w:asciiTheme="minorEastAsia" w:hAnsiTheme="minorEastAsia" w:eastAsiaTheme="minorEastAsia"/>
          <w:b/>
          <w:bCs/>
          <w:sz w:val="32"/>
          <w:szCs w:val="32"/>
          <w:lang w:eastAsia="zh-CN"/>
        </w:rPr>
      </w:pPr>
      <w:r>
        <w:rPr>
          <w:rFonts w:hint="eastAsia" w:cs="宋体" w:asciiTheme="minorEastAsia" w:hAnsiTheme="minorEastAsia" w:eastAsiaTheme="minorEastAsia"/>
          <w:b/>
          <w:bCs/>
          <w:sz w:val="32"/>
          <w:szCs w:val="32"/>
          <w:lang w:eastAsia="zh-CN"/>
        </w:rPr>
        <w:t>安徽建筑大学</w:t>
      </w:r>
      <w:r>
        <w:rPr>
          <w:rFonts w:cs="Calibri" w:asciiTheme="minorEastAsia" w:hAnsiTheme="minorEastAsia" w:eastAsiaTheme="minorEastAsia"/>
          <w:b/>
          <w:bCs/>
          <w:sz w:val="32"/>
          <w:szCs w:val="32"/>
          <w:lang w:eastAsia="zh-CN"/>
        </w:rPr>
        <w:t>“</w:t>
      </w:r>
      <w:r>
        <w:rPr>
          <w:rFonts w:hint="eastAsia" w:cs="宋体" w:asciiTheme="minorEastAsia" w:hAnsiTheme="minorEastAsia" w:eastAsiaTheme="minorEastAsia"/>
          <w:b/>
          <w:bCs/>
          <w:color w:val="262626"/>
          <w:sz w:val="30"/>
          <w:szCs w:val="30"/>
          <w:lang w:val="en-US" w:eastAsia="zh-CN"/>
        </w:rPr>
        <w:t>04机械</w:t>
      </w:r>
      <w:r>
        <w:rPr>
          <w:rFonts w:cs="Calibri" w:asciiTheme="minorEastAsia" w:hAnsiTheme="minorEastAsia" w:eastAsiaTheme="minorEastAsia"/>
          <w:b/>
          <w:bCs/>
          <w:sz w:val="32"/>
          <w:szCs w:val="32"/>
          <w:lang w:eastAsia="zh-CN"/>
        </w:rPr>
        <w:t>”</w:t>
      </w:r>
      <w:r>
        <w:rPr>
          <w:rFonts w:hint="eastAsia" w:cs="Calibri" w:asciiTheme="minorEastAsia" w:hAnsiTheme="minorEastAsia" w:eastAsiaTheme="minorEastAsia"/>
          <w:b/>
          <w:bCs/>
          <w:sz w:val="32"/>
          <w:szCs w:val="32"/>
          <w:lang w:val="en-US" w:eastAsia="zh-CN"/>
        </w:rPr>
        <w:t>奖</w:t>
      </w:r>
      <w:r>
        <w:rPr>
          <w:rFonts w:hint="eastAsia" w:cs="宋体" w:asciiTheme="minorEastAsia" w:hAnsiTheme="minorEastAsia" w:eastAsiaTheme="minorEastAsia"/>
          <w:b/>
          <w:bCs/>
          <w:sz w:val="32"/>
          <w:szCs w:val="32"/>
          <w:lang w:eastAsia="zh-CN"/>
        </w:rPr>
        <w:t>学金评定办法</w:t>
      </w:r>
    </w:p>
    <w:p w14:paraId="5E2E744B">
      <w:pPr>
        <w:ind w:firstLine="1285" w:firstLineChars="400"/>
        <w:rPr>
          <w:rFonts w:hint="eastAsia" w:asciiTheme="minorEastAsia" w:hAnsiTheme="minorEastAsia" w:eastAsiaTheme="minorEastAsia"/>
          <w:b/>
          <w:bCs/>
          <w:sz w:val="32"/>
          <w:szCs w:val="32"/>
          <w:lang w:eastAsia="zh-CN"/>
        </w:rPr>
      </w:pPr>
    </w:p>
    <w:p w14:paraId="373059A8">
      <w:pPr>
        <w:ind w:firstLine="600" w:firstLineChars="200"/>
        <w:rPr>
          <w:rFonts w:ascii="Times New Roman" w:hAnsi="Times New Roman" w:eastAsia="宋体" w:cs="Times New Roman"/>
          <w:kern w:val="2"/>
          <w:sz w:val="21"/>
          <w:szCs w:val="21"/>
          <w:lang w:eastAsia="zh-CN"/>
        </w:rPr>
      </w:pPr>
      <w:r>
        <w:rPr>
          <w:rFonts w:hint="eastAsia" w:ascii="宋体" w:hAnsi="宋体"/>
          <w:color w:val="262626"/>
          <w:sz w:val="30"/>
          <w:szCs w:val="30"/>
          <w:lang w:eastAsia="zh-CN"/>
        </w:rPr>
        <w:t>根据</w:t>
      </w:r>
      <w:r>
        <w:rPr>
          <w:rFonts w:hint="eastAsia" w:ascii="宋体" w:hAnsi="宋体" w:cs="宋体"/>
          <w:color w:val="262626"/>
          <w:sz w:val="30"/>
          <w:szCs w:val="30"/>
          <w:lang w:eastAsia="zh-CN"/>
        </w:rPr>
        <w:t>《安徽建筑大学社会奖学金评定管理办法》（校字〔2014〕91号）</w:t>
      </w:r>
      <w:r>
        <w:rPr>
          <w:rFonts w:hint="eastAsia" w:ascii="宋体" w:hAnsi="宋体" w:cs="宋体"/>
          <w:color w:val="262626"/>
          <w:sz w:val="30"/>
          <w:szCs w:val="30"/>
          <w:lang w:val="en-US" w:eastAsia="zh-CN"/>
        </w:rPr>
        <w:t>文件精神，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安徽建筑大学</w:t>
      </w:r>
      <w:r>
        <w:rPr>
          <w:rFonts w:hint="eastAsia" w:asciiTheme="minorEastAsia" w:hAnsiTheme="minorEastAsia" w:eastAsiaTheme="minorEastAsia"/>
          <w:color w:val="262626"/>
          <w:sz w:val="30"/>
          <w:szCs w:val="30"/>
          <w:lang w:eastAsia="zh-CN"/>
        </w:rPr>
        <w:t>200</w:t>
      </w:r>
      <w:r>
        <w:rPr>
          <w:rFonts w:hint="eastAsia" w:asciiTheme="minorEastAsia" w:hAnsiTheme="minorEastAsia" w:eastAsiaTheme="minorEastAsia"/>
          <w:color w:val="262626"/>
          <w:sz w:val="30"/>
          <w:szCs w:val="30"/>
          <w:lang w:val="en-US" w:eastAsia="zh-CN"/>
        </w:rPr>
        <w:t>4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级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机械设计制造及其自动化专业1.2班校友</w:t>
      </w:r>
      <w:r>
        <w:rPr>
          <w:rFonts w:hint="eastAsia" w:ascii="宋体" w:hAnsi="宋体" w:cs="宋体"/>
          <w:color w:val="262626"/>
          <w:sz w:val="30"/>
          <w:szCs w:val="30"/>
          <w:lang w:eastAsia="zh-CN"/>
        </w:rPr>
        <w:t>捐资</w:t>
      </w:r>
      <w:r>
        <w:rPr>
          <w:rFonts w:hint="eastAsia" w:ascii="宋体" w:hAnsi="宋体" w:cs="宋体"/>
          <w:color w:val="262626"/>
          <w:sz w:val="30"/>
          <w:szCs w:val="30"/>
          <w:lang w:val="en-US" w:eastAsia="zh-CN"/>
        </w:rPr>
        <w:t>5</w:t>
      </w:r>
      <w:r>
        <w:rPr>
          <w:rFonts w:hint="eastAsia" w:ascii="宋体" w:hAnsi="宋体" w:cs="宋体"/>
          <w:color w:val="262626"/>
          <w:sz w:val="30"/>
          <w:szCs w:val="30"/>
          <w:lang w:eastAsia="zh-CN"/>
        </w:rPr>
        <w:t>万元，在我校设立“</w:t>
      </w:r>
      <w:bookmarkStart w:id="0" w:name="_Hlk179229211"/>
      <w:r>
        <w:rPr>
          <w:rFonts w:hint="eastAsia" w:cs="宋体" w:asciiTheme="minorEastAsia" w:hAnsiTheme="minorEastAsia" w:eastAsiaTheme="minorEastAsia"/>
          <w:color w:val="262626"/>
          <w:sz w:val="30"/>
          <w:szCs w:val="30"/>
          <w:lang w:eastAsia="zh-CN"/>
        </w:rPr>
        <w:t>0</w:t>
      </w:r>
      <w:bookmarkEnd w:id="0"/>
      <w:r>
        <w:rPr>
          <w:rFonts w:hint="eastAsia" w:cs="宋体" w:asciiTheme="minorEastAsia" w:hAnsiTheme="minorEastAsia" w:eastAsiaTheme="minorEastAsia"/>
          <w:color w:val="262626"/>
          <w:sz w:val="30"/>
          <w:szCs w:val="30"/>
          <w:lang w:val="en-US" w:eastAsia="zh-CN"/>
        </w:rPr>
        <w:t>4机械</w:t>
      </w:r>
      <w:r>
        <w:rPr>
          <w:rFonts w:hint="eastAsia" w:ascii="宋体" w:hAnsi="宋体" w:cs="宋体"/>
          <w:color w:val="262626"/>
          <w:sz w:val="30"/>
          <w:szCs w:val="30"/>
          <w:lang w:eastAsia="zh-CN"/>
        </w:rPr>
        <w:t>”</w:t>
      </w:r>
      <w:r>
        <w:rPr>
          <w:rFonts w:hint="eastAsia" w:ascii="宋体" w:hAnsi="宋体" w:cs="宋体"/>
          <w:color w:val="262626"/>
          <w:sz w:val="30"/>
          <w:szCs w:val="30"/>
          <w:lang w:val="en-US" w:eastAsia="zh-CN"/>
        </w:rPr>
        <w:t>奖</w:t>
      </w:r>
      <w:r>
        <w:rPr>
          <w:rFonts w:hint="eastAsia" w:ascii="宋体" w:hAnsi="宋体" w:cs="宋体"/>
          <w:color w:val="262626"/>
          <w:sz w:val="30"/>
          <w:szCs w:val="30"/>
          <w:lang w:eastAsia="zh-CN"/>
        </w:rPr>
        <w:t>学金。为做好</w:t>
      </w:r>
      <w:r>
        <w:rPr>
          <w:rFonts w:hint="eastAsia" w:ascii="宋体" w:hAnsi="宋体" w:cs="宋体"/>
          <w:color w:val="262626"/>
          <w:sz w:val="30"/>
          <w:szCs w:val="30"/>
          <w:lang w:val="en-US" w:eastAsia="zh-CN"/>
        </w:rPr>
        <w:t>奖</w:t>
      </w:r>
      <w:r>
        <w:rPr>
          <w:rFonts w:hint="eastAsia" w:ascii="宋体" w:hAnsi="宋体" w:cs="宋体"/>
          <w:color w:val="262626"/>
          <w:sz w:val="30"/>
          <w:szCs w:val="30"/>
          <w:lang w:eastAsia="zh-CN"/>
        </w:rPr>
        <w:t>学金评定工作，制定本办法。</w:t>
      </w:r>
    </w:p>
    <w:p w14:paraId="09F4F28B">
      <w:pPr>
        <w:widowControl/>
        <w:spacing w:line="560" w:lineRule="exact"/>
        <w:ind w:firstLine="600" w:firstLineChars="200"/>
        <w:rPr>
          <w:rFonts w:ascii="宋体" w:hAnsi="宋体" w:cs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一</w:t>
      </w:r>
      <w:r>
        <w:rPr>
          <w:rFonts w:hint="eastAsia" w:ascii="宋体" w:hAnsi="宋体" w:cs="宋体"/>
          <w:sz w:val="30"/>
          <w:szCs w:val="30"/>
          <w:lang w:eastAsia="zh-CN"/>
        </w:rPr>
        <w:t>、评定范围</w:t>
      </w:r>
    </w:p>
    <w:p w14:paraId="150965C3">
      <w:pPr>
        <w:widowControl/>
        <w:spacing w:line="560" w:lineRule="exact"/>
        <w:ind w:firstLine="600" w:firstLineChars="200"/>
        <w:rPr>
          <w:rFonts w:ascii="宋体" w:hAnsi="宋体"/>
          <w:color w:val="262626"/>
          <w:sz w:val="30"/>
          <w:szCs w:val="30"/>
          <w:lang w:eastAsia="zh-CN"/>
        </w:rPr>
      </w:pPr>
      <w:r>
        <w:rPr>
          <w:rFonts w:hint="eastAsia" w:ascii="宋体" w:hAnsi="宋体" w:cs="宋体"/>
          <w:color w:val="262626"/>
          <w:sz w:val="30"/>
          <w:szCs w:val="30"/>
          <w:lang w:eastAsia="zh-CN"/>
        </w:rPr>
        <w:t>“</w:t>
      </w:r>
      <w:r>
        <w:rPr>
          <w:rFonts w:hint="eastAsia" w:cs="宋体" w:asciiTheme="minorEastAsia" w:hAnsiTheme="minorEastAsia" w:eastAsiaTheme="minorEastAsia"/>
          <w:color w:val="262626"/>
          <w:sz w:val="30"/>
          <w:szCs w:val="30"/>
          <w:lang w:eastAsia="zh-CN"/>
        </w:rPr>
        <w:t>0</w:t>
      </w:r>
      <w:r>
        <w:rPr>
          <w:rFonts w:hint="eastAsia" w:cs="宋体" w:asciiTheme="minorEastAsia" w:hAnsiTheme="minorEastAsia" w:eastAsiaTheme="minorEastAsia"/>
          <w:color w:val="262626"/>
          <w:sz w:val="30"/>
          <w:szCs w:val="30"/>
          <w:lang w:val="en-US" w:eastAsia="zh-CN"/>
        </w:rPr>
        <w:t>4机械</w:t>
      </w:r>
      <w:r>
        <w:rPr>
          <w:rFonts w:hint="eastAsia" w:ascii="宋体" w:hAnsi="宋体" w:cs="宋体"/>
          <w:color w:val="262626"/>
          <w:sz w:val="30"/>
          <w:szCs w:val="30"/>
          <w:lang w:eastAsia="zh-CN"/>
        </w:rPr>
        <w:t>”</w:t>
      </w:r>
      <w:r>
        <w:rPr>
          <w:rFonts w:hint="eastAsia" w:ascii="宋体" w:hAnsi="宋体" w:cs="宋体"/>
          <w:color w:val="262626"/>
          <w:sz w:val="30"/>
          <w:szCs w:val="30"/>
          <w:lang w:val="en-US" w:eastAsia="zh-CN"/>
        </w:rPr>
        <w:t>奖</w:t>
      </w:r>
      <w:r>
        <w:rPr>
          <w:rFonts w:hint="eastAsia" w:ascii="宋体" w:hAnsi="宋体" w:cs="宋体"/>
          <w:color w:val="262626"/>
          <w:sz w:val="30"/>
          <w:szCs w:val="30"/>
          <w:lang w:eastAsia="zh-CN"/>
        </w:rPr>
        <w:t>学金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评定范围为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机电学院机械设计制造及其自动化专业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品学兼优的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二、三年级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全日制本科生。</w:t>
      </w:r>
    </w:p>
    <w:p w14:paraId="2491A436">
      <w:pPr>
        <w:widowControl/>
        <w:spacing w:line="560" w:lineRule="exact"/>
        <w:ind w:firstLine="600" w:firstLineChars="200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二、奖励名额与金额</w:t>
      </w:r>
    </w:p>
    <w:p w14:paraId="02557234">
      <w:pPr>
        <w:widowControl/>
        <w:ind w:firstLine="900" w:firstLineChars="300"/>
        <w:rPr>
          <w:rFonts w:hint="eastAsia" w:ascii="宋体" w:hAnsi="宋体" w:eastAsiaTheme="minorEastAsia"/>
          <w:color w:val="262626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2</w:t>
      </w:r>
      <w:r>
        <w:rPr>
          <w:rFonts w:hint="eastAsia" w:ascii="宋体" w:hAnsi="宋体" w:eastAsia="宋体" w:cs="宋体"/>
          <w:color w:val="262626"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年度评选总金额为1</w:t>
      </w:r>
      <w:r>
        <w:rPr>
          <w:rFonts w:ascii="宋体" w:hAnsi="宋体" w:eastAsia="宋体" w:cs="宋体"/>
          <w:color w:val="262626"/>
          <w:sz w:val="30"/>
          <w:szCs w:val="30"/>
          <w:lang w:eastAsia="zh-CN"/>
        </w:rPr>
        <w:t>0000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元，</w:t>
      </w:r>
      <w:r>
        <w:rPr>
          <w:rFonts w:hint="eastAsia" w:ascii="宋体" w:hAnsi="宋体" w:eastAsia="宋体" w:cs="宋体"/>
          <w:color w:val="262626"/>
          <w:sz w:val="30"/>
          <w:szCs w:val="30"/>
          <w:lang w:val="en-US" w:eastAsia="zh-CN"/>
        </w:rPr>
        <w:t>奖励10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人，</w:t>
      </w:r>
      <w:r>
        <w:rPr>
          <w:rFonts w:hint="eastAsia" w:ascii="宋体" w:hAnsi="宋体" w:eastAsia="宋体" w:cs="宋体"/>
          <w:color w:val="262626"/>
          <w:sz w:val="30"/>
          <w:szCs w:val="30"/>
          <w:lang w:val="en-US" w:eastAsia="zh-CN"/>
        </w:rPr>
        <w:t>1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0</w:t>
      </w:r>
      <w:r>
        <w:rPr>
          <w:rFonts w:ascii="宋体" w:hAnsi="宋体" w:eastAsia="宋体" w:cs="宋体"/>
          <w:color w:val="262626"/>
          <w:sz w:val="30"/>
          <w:szCs w:val="30"/>
          <w:lang w:eastAsia="zh-CN"/>
        </w:rPr>
        <w:t>00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元/人。</w:t>
      </w:r>
    </w:p>
    <w:p w14:paraId="230AEC6A">
      <w:pPr>
        <w:widowControl/>
        <w:ind w:firstLine="600" w:firstLineChars="200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三</w:t>
      </w:r>
      <w:r>
        <w:rPr>
          <w:rFonts w:hint="eastAsia" w:ascii="宋体" w:hAnsi="宋体"/>
          <w:sz w:val="30"/>
          <w:szCs w:val="30"/>
          <w:lang w:eastAsia="zh-CN"/>
        </w:rPr>
        <w:t>、评定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基本</w:t>
      </w:r>
      <w:r>
        <w:rPr>
          <w:rFonts w:hint="eastAsia" w:ascii="宋体" w:hAnsi="宋体"/>
          <w:sz w:val="30"/>
          <w:szCs w:val="30"/>
          <w:lang w:eastAsia="zh-CN"/>
        </w:rPr>
        <w:t>条件</w:t>
      </w:r>
    </w:p>
    <w:p w14:paraId="751C68D6">
      <w:pPr>
        <w:widowControl/>
        <w:spacing w:line="560" w:lineRule="exact"/>
        <w:ind w:firstLine="750" w:firstLineChars="25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1、遵纪守法、勤俭节约;</w:t>
      </w:r>
    </w:p>
    <w:p w14:paraId="5DEED1C7">
      <w:pPr>
        <w:widowControl/>
        <w:spacing w:line="560" w:lineRule="exact"/>
        <w:ind w:firstLine="750" w:firstLineChars="250"/>
        <w:rPr>
          <w:rFonts w:hint="eastAsia" w:ascii="宋体" w:hAnsi="宋体" w:eastAsia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2、道德品质良好、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学习认真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刻苦努力</w:t>
      </w:r>
      <w:r>
        <w:rPr>
          <w:rFonts w:hint="eastAsia" w:ascii="宋体" w:hAnsi="宋体" w:eastAsia="宋体" w:cs="宋体"/>
          <w:color w:val="000000"/>
          <w:sz w:val="30"/>
          <w:szCs w:val="30"/>
          <w:lang w:eastAsia="zh-CN"/>
        </w:rPr>
        <w:t>、成绩优异;</w:t>
      </w:r>
    </w:p>
    <w:p w14:paraId="4EDDFF8A">
      <w:pPr>
        <w:widowControl/>
        <w:spacing w:line="560" w:lineRule="exact"/>
        <w:ind w:firstLine="750" w:firstLineChars="250"/>
        <w:rPr>
          <w:rFonts w:hint="eastAsia" w:ascii="宋体" w:hAnsi="宋体" w:eastAsia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30"/>
          <w:szCs w:val="30"/>
          <w:lang w:eastAsia="zh-CN"/>
        </w:rPr>
        <w:t>、同一学年已经获得其他社会奖学金资助的同学原则上不再参评。</w:t>
      </w:r>
    </w:p>
    <w:p w14:paraId="35A13B02">
      <w:pPr>
        <w:widowControl/>
        <w:spacing w:line="560" w:lineRule="exact"/>
        <w:ind w:firstLine="561" w:firstLineChars="187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四、评定程序及办法</w:t>
      </w:r>
    </w:p>
    <w:p w14:paraId="05618875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1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“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遵循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公平、公正、公开的原则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，采取个人申请、学院审核推荐、学校评审三个环节等额评定。</w:t>
      </w:r>
    </w:p>
    <w:p w14:paraId="09BCA3FC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2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机电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学院宣传组织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评定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工作。</w:t>
      </w:r>
    </w:p>
    <w:p w14:paraId="24EBA5DB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3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、学生处组织由学校有关部门负责人参加的评审小组，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评定出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拟奖励人选，公示五个工作日无异议后提交学校审批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。</w:t>
      </w:r>
    </w:p>
    <w:p w14:paraId="7F469BF2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五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、其它</w:t>
      </w:r>
    </w:p>
    <w:p w14:paraId="52D98780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1、乙方可安排获奖学生到甲方参加社会实践活动，体验企业文化， 交流学习、思想情况，以达到奖励与育人并举的目的。</w:t>
      </w:r>
    </w:p>
    <w:p w14:paraId="7E302B9D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2、甲方可以通过专场招聘会等方式，在乙方选拔优秀毕业生，乙 方应提供必要的支持与服务。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ab/>
      </w:r>
    </w:p>
    <w:p w14:paraId="19061861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3、为加强校企合作，实现资源共享互助，双方在该协议基础上， 可进行多领域合作，合作内容和形式由甲乙双方协商另行确定。</w:t>
      </w:r>
    </w:p>
    <w:p w14:paraId="0D89D5BE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4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机电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学院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应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加强对获奖学生的日常管理，教育和引导学生自立自强、锐意进取，并积极引导其参加校内公益活动。</w:t>
      </w:r>
    </w:p>
    <w:p w14:paraId="7BD9810F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5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、获奖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应合理有效地使用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奖学金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。凡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通过弄虚作假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等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不正当手段获得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奖励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者，学校取消其受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奖励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资格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并追回所发奖学金。</w:t>
      </w:r>
    </w:p>
    <w:p w14:paraId="62390EA3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6</w:t>
      </w:r>
      <w:bookmarkStart w:id="1" w:name="_GoBack"/>
      <w:bookmarkEnd w:id="1"/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、本细则自颁布之日起施行，由学生处负责解释。</w:t>
      </w:r>
    </w:p>
    <w:p w14:paraId="41F37C86">
      <w:pPr>
        <w:pStyle w:val="4"/>
        <w:tabs>
          <w:tab w:val="left" w:pos="6095"/>
          <w:tab w:val="left" w:pos="6825"/>
          <w:tab w:val="left" w:pos="7555"/>
        </w:tabs>
        <w:spacing w:before="281"/>
        <w:ind w:left="0" w:right="76"/>
        <w:jc w:val="both"/>
        <w:rPr>
          <w:rFonts w:hint="eastAsia"/>
          <w:lang w:eastAsia="zh-CN"/>
        </w:rPr>
      </w:pPr>
    </w:p>
    <w:sectPr>
      <w:pgSz w:w="11910" w:h="16840"/>
      <w:pgMar w:top="1220" w:right="1140" w:bottom="280" w:left="13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docVars>
    <w:docVar w:name="commondata" w:val="eyJoZGlkIjoiODc3ZGI5M2ZiM2I0YjBmMGUxYzAzODg1NDIyMjAxNGUifQ=="/>
  </w:docVars>
  <w:rsids>
    <w:rsidRoot w:val="00053403"/>
    <w:rsid w:val="000123BF"/>
    <w:rsid w:val="00037531"/>
    <w:rsid w:val="00053403"/>
    <w:rsid w:val="00080F1A"/>
    <w:rsid w:val="00207069"/>
    <w:rsid w:val="00351501"/>
    <w:rsid w:val="003C637D"/>
    <w:rsid w:val="004A3CB1"/>
    <w:rsid w:val="004B54C0"/>
    <w:rsid w:val="004F347D"/>
    <w:rsid w:val="00553B1A"/>
    <w:rsid w:val="005D6317"/>
    <w:rsid w:val="00680A2C"/>
    <w:rsid w:val="007830B3"/>
    <w:rsid w:val="0084369A"/>
    <w:rsid w:val="00864759"/>
    <w:rsid w:val="00A37752"/>
    <w:rsid w:val="00A5246A"/>
    <w:rsid w:val="00A55482"/>
    <w:rsid w:val="00B74FF5"/>
    <w:rsid w:val="00D36F15"/>
    <w:rsid w:val="00D9329B"/>
    <w:rsid w:val="00E403EE"/>
    <w:rsid w:val="00E4736F"/>
    <w:rsid w:val="00EE12EF"/>
    <w:rsid w:val="00F16A6A"/>
    <w:rsid w:val="00F3556F"/>
    <w:rsid w:val="00F55191"/>
    <w:rsid w:val="00F719B1"/>
    <w:rsid w:val="00FF40AF"/>
    <w:rsid w:val="16080B4D"/>
    <w:rsid w:val="1B657CAA"/>
    <w:rsid w:val="2BFA67D1"/>
    <w:rsid w:val="3BF96A88"/>
    <w:rsid w:val="3EE4078E"/>
    <w:rsid w:val="5B7C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2"/>
    <w:qFormat/>
    <w:uiPriority w:val="1"/>
    <w:pPr>
      <w:spacing w:before="31"/>
      <w:ind w:left="115"/>
    </w:pPr>
    <w:rPr>
      <w:rFonts w:ascii="仿宋" w:hAnsi="仿宋" w:eastAsia="仿宋"/>
      <w:sz w:val="32"/>
      <w:szCs w:val="32"/>
    </w:rPr>
  </w:style>
  <w:style w:type="paragraph" w:styleId="5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正文文本 字符"/>
    <w:basedOn w:val="8"/>
    <w:link w:val="4"/>
    <w:qFormat/>
    <w:uiPriority w:val="1"/>
    <w:rPr>
      <w:rFonts w:ascii="仿宋" w:hAnsi="仿宋" w:eastAsia="仿宋"/>
      <w:sz w:val="32"/>
      <w:szCs w:val="32"/>
      <w:lang w:eastAsia="en-US"/>
    </w:rPr>
  </w:style>
  <w:style w:type="character" w:customStyle="1" w:styleId="13">
    <w:name w:val="页眉 字符"/>
    <w:basedOn w:val="8"/>
    <w:link w:val="6"/>
    <w:uiPriority w:val="0"/>
    <w:rPr>
      <w:rFonts w:eastAsiaTheme="minorHAnsi"/>
      <w:sz w:val="18"/>
      <w:szCs w:val="18"/>
      <w:lang w:eastAsia="en-US"/>
    </w:rPr>
  </w:style>
  <w:style w:type="character" w:customStyle="1" w:styleId="14">
    <w:name w:val="页脚 字符"/>
    <w:basedOn w:val="8"/>
    <w:link w:val="5"/>
    <w:uiPriority w:val="0"/>
    <w:rPr>
      <w:rFonts w:eastAsiaTheme="minorHAnsi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712</Words>
  <Characters>735</Characters>
  <Lines>6</Lines>
  <Paragraphs>1</Paragraphs>
  <TotalTime>8</TotalTime>
  <ScaleCrop>false</ScaleCrop>
  <LinksUpToDate>false</LinksUpToDate>
  <CharactersWithSpaces>739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2021-11-29T16:17:00Z</dcterms:created>
  <dc:creator>Administrator</dc:creator>
  <cp:lastModifiedBy>DELL</cp:lastModifiedBy>
  <dcterms:modified xsi:type="dcterms:W3CDTF">2025-09-19T07:59:23Z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2021-11-29T00:00:00Z</vt:filetime>
  </property>
  <property fmtid="{D5CDD505-2E9C-101B-9397-08002B2CF9AE}" pid="5" name="KSOProductBuildVer">
    <vt:lpwstr>2052-12.1.0.22529</vt:lpwstr>
  </property>
  <property fmtid="{D5CDD505-2E9C-101B-9397-08002B2CF9AE}" pid="6" name="ICV">
    <vt:lpwstr>D566D9E185784B2785B31FFEF7F12595</vt:lpwstr>
  </property>
  <property fmtid="{D5CDD505-2E9C-101B-9397-08002B2CF9AE}" pid="7" name="KSOTemplateDocerSaveRecord">
    <vt:lpwstr>eyJoZGlkIjoiODc3ZGI5M2ZiM2I0YjBmMGUxYzAzODg1NDIyMjAxNGUiLCJ1c2VySWQiOiI1MzQ4MTYzMDAifQ==</vt:lpwstr>
  </property>
</Properties>
</file>